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3B" w:rsidRDefault="00636F3B" w:rsidP="00636F3B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  <w:r w:rsidR="0084050A">
        <w:rPr>
          <w:rFonts w:ascii="Times New Roman" w:hAnsi="Times New Roman"/>
          <w:sz w:val="28"/>
        </w:rPr>
        <w:t xml:space="preserve">                                 </w:t>
      </w:r>
    </w:p>
    <w:p w:rsidR="00636F3B" w:rsidRDefault="00636F3B" w:rsidP="00636F3B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БРЯНСКАЯ ОБЛАСТЬ</w:t>
      </w:r>
    </w:p>
    <w:p w:rsidR="00636F3B" w:rsidRDefault="00636F3B" w:rsidP="00636F3B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ДУБРОВСКИЙ РАЙОН</w:t>
      </w:r>
    </w:p>
    <w:p w:rsidR="00636F3B" w:rsidRPr="008C17B9" w:rsidRDefault="00636F3B" w:rsidP="00636F3B">
      <w:pPr>
        <w:pStyle w:val="ConsPlusTitle"/>
        <w:widowControl/>
        <w:jc w:val="center"/>
        <w:rPr>
          <w:rFonts w:ascii="Times New Roman" w:hAnsi="Times New Roman"/>
          <w:sz w:val="28"/>
          <w:u w:val="single"/>
        </w:rPr>
      </w:pPr>
      <w:r w:rsidRPr="008C17B9">
        <w:rPr>
          <w:rFonts w:ascii="Times New Roman" w:hAnsi="Times New Roman"/>
          <w:sz w:val="28"/>
          <w:u w:val="single"/>
        </w:rPr>
        <w:t>СЕЩИНСКИЙ СЕЛЬСКИЙ СОВЕТ НАРОДНЫХ ДЕПУТАТОВ</w:t>
      </w:r>
    </w:p>
    <w:p w:rsidR="00636F3B" w:rsidRDefault="00636F3B" w:rsidP="00636F3B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636F3B" w:rsidRDefault="00636F3B" w:rsidP="00636F3B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636F3B" w:rsidRPr="008C17B9" w:rsidRDefault="00636F3B" w:rsidP="00636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E15">
        <w:rPr>
          <w:rFonts w:ascii="Times New Roman" w:hAnsi="Times New Roman"/>
          <w:sz w:val="26"/>
          <w:szCs w:val="26"/>
        </w:rPr>
        <w:t xml:space="preserve"> </w:t>
      </w:r>
      <w:r w:rsidR="00745FEF">
        <w:rPr>
          <w:rFonts w:ascii="Times New Roman" w:hAnsi="Times New Roman" w:cs="Times New Roman"/>
          <w:sz w:val="24"/>
          <w:szCs w:val="24"/>
        </w:rPr>
        <w:t>от «0</w:t>
      </w:r>
      <w:r w:rsidRPr="008C17B9">
        <w:rPr>
          <w:rFonts w:ascii="Times New Roman" w:hAnsi="Times New Roman" w:cs="Times New Roman"/>
          <w:sz w:val="24"/>
          <w:szCs w:val="24"/>
        </w:rPr>
        <w:t xml:space="preserve">9» </w:t>
      </w:r>
      <w:r w:rsidR="00745FEF">
        <w:rPr>
          <w:rFonts w:ascii="Times New Roman" w:hAnsi="Times New Roman" w:cs="Times New Roman"/>
          <w:sz w:val="24"/>
          <w:szCs w:val="24"/>
        </w:rPr>
        <w:t>октября</w:t>
      </w:r>
      <w:r w:rsidRPr="008C17B9">
        <w:rPr>
          <w:rFonts w:ascii="Times New Roman" w:hAnsi="Times New Roman" w:cs="Times New Roman"/>
          <w:sz w:val="24"/>
          <w:szCs w:val="24"/>
        </w:rPr>
        <w:t xml:space="preserve">  2019 г.  № </w:t>
      </w:r>
      <w:r w:rsidR="007D3914">
        <w:rPr>
          <w:rFonts w:ascii="Times New Roman" w:hAnsi="Times New Roman" w:cs="Times New Roman"/>
          <w:sz w:val="24"/>
          <w:szCs w:val="24"/>
        </w:rPr>
        <w:t>22</w:t>
      </w:r>
    </w:p>
    <w:p w:rsidR="00636F3B" w:rsidRPr="008C17B9" w:rsidRDefault="00636F3B" w:rsidP="00636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7B9">
        <w:rPr>
          <w:rFonts w:ascii="Times New Roman" w:hAnsi="Times New Roman" w:cs="Times New Roman"/>
          <w:sz w:val="24"/>
          <w:szCs w:val="24"/>
        </w:rPr>
        <w:t>п. Сеща</w:t>
      </w:r>
    </w:p>
    <w:p w:rsidR="00636F3B" w:rsidRPr="00AF6E15" w:rsidRDefault="00636F3B" w:rsidP="00636F3B">
      <w:pPr>
        <w:pStyle w:val="ConsPlusTitle"/>
        <w:widowControl/>
        <w:jc w:val="both"/>
        <w:rPr>
          <w:rFonts w:ascii="Times New Roman" w:hAnsi="Times New Roman"/>
          <w:sz w:val="26"/>
          <w:szCs w:val="26"/>
        </w:rPr>
      </w:pPr>
    </w:p>
    <w:p w:rsidR="00636F3B" w:rsidRPr="00AF6E15" w:rsidRDefault="00636F3B" w:rsidP="00636F3B">
      <w:pPr>
        <w:pStyle w:val="ConsPlusTitle"/>
        <w:widowControl/>
        <w:jc w:val="both"/>
        <w:rPr>
          <w:rFonts w:ascii="Times New Roman" w:hAnsi="Times New Roman"/>
          <w:sz w:val="24"/>
          <w:szCs w:val="24"/>
        </w:rPr>
      </w:pPr>
      <w:r w:rsidRPr="00AF6E15">
        <w:rPr>
          <w:rFonts w:ascii="Times New Roman" w:hAnsi="Times New Roman"/>
          <w:sz w:val="24"/>
          <w:szCs w:val="24"/>
        </w:rPr>
        <w:t>О назначении публичных слушаний</w:t>
      </w:r>
    </w:p>
    <w:p w:rsidR="00636F3B" w:rsidRPr="00AF6E15" w:rsidRDefault="00636F3B" w:rsidP="00636F3B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AF6E15">
        <w:rPr>
          <w:rFonts w:ascii="Times New Roman" w:hAnsi="Times New Roman"/>
          <w:sz w:val="24"/>
          <w:szCs w:val="24"/>
        </w:rPr>
        <w:t xml:space="preserve">по проекту Решения Сещинского </w:t>
      </w:r>
    </w:p>
    <w:p w:rsidR="00636F3B" w:rsidRPr="00AF6E15" w:rsidRDefault="00636F3B" w:rsidP="00636F3B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AF6E15">
        <w:rPr>
          <w:rFonts w:ascii="Times New Roman" w:hAnsi="Times New Roman"/>
          <w:sz w:val="24"/>
          <w:szCs w:val="24"/>
        </w:rPr>
        <w:t>сельского Совета народных депутатов</w:t>
      </w:r>
    </w:p>
    <w:p w:rsidR="00636F3B" w:rsidRPr="00AF6E15" w:rsidRDefault="00636F3B" w:rsidP="00636F3B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AF6E15">
        <w:rPr>
          <w:rFonts w:ascii="Times New Roman" w:hAnsi="Times New Roman"/>
          <w:sz w:val="24"/>
          <w:szCs w:val="24"/>
        </w:rPr>
        <w:t xml:space="preserve">«О внесении изменений и дополнений </w:t>
      </w:r>
    </w:p>
    <w:p w:rsidR="00636F3B" w:rsidRPr="00AF6E15" w:rsidRDefault="00636F3B" w:rsidP="00636F3B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AF6E15">
        <w:rPr>
          <w:rFonts w:ascii="Times New Roman" w:hAnsi="Times New Roman"/>
          <w:sz w:val="24"/>
          <w:szCs w:val="24"/>
        </w:rPr>
        <w:t xml:space="preserve">в Устав муниципального образования </w:t>
      </w:r>
    </w:p>
    <w:p w:rsidR="00636F3B" w:rsidRPr="00422941" w:rsidRDefault="00636F3B" w:rsidP="00636F3B">
      <w:pPr>
        <w:pStyle w:val="ConsPlusTitle"/>
        <w:widowControl/>
        <w:rPr>
          <w:rFonts w:ascii="Times New Roman" w:hAnsi="Times New Roman"/>
          <w:sz w:val="28"/>
        </w:rPr>
      </w:pPr>
      <w:r w:rsidRPr="00AF6E15">
        <w:rPr>
          <w:rFonts w:ascii="Times New Roman" w:hAnsi="Times New Roman"/>
          <w:sz w:val="24"/>
          <w:szCs w:val="24"/>
        </w:rPr>
        <w:t>«Сещинское сельское поселение»»</w:t>
      </w:r>
    </w:p>
    <w:p w:rsidR="00636F3B" w:rsidRDefault="00636F3B" w:rsidP="00636F3B">
      <w:pPr>
        <w:pStyle w:val="ConsPlusNormal"/>
        <w:widowControl/>
        <w:ind w:firstLine="0"/>
        <w:jc w:val="center"/>
        <w:rPr>
          <w:rFonts w:ascii="Times New Roman" w:hAnsi="Times New Roman"/>
          <w:sz w:val="24"/>
        </w:rPr>
      </w:pPr>
    </w:p>
    <w:p w:rsidR="00636F3B" w:rsidRPr="00BF0CA5" w:rsidRDefault="00636F3B" w:rsidP="00636F3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CA5">
        <w:rPr>
          <w:rFonts w:ascii="Times New Roman" w:hAnsi="Times New Roman" w:cs="Times New Roman"/>
          <w:sz w:val="24"/>
          <w:szCs w:val="24"/>
        </w:rPr>
        <w:t>На основании ст. 16, ст.62 Устава муниципального образования «Сещинское сельское поселение», ст. 28, 44  Федерального закона от 6 октября  2003 года № 131-ФЗ «Об общих принципах организации местного самоуправления в Российской Федерации»,</w:t>
      </w:r>
    </w:p>
    <w:p w:rsidR="00636F3B" w:rsidRPr="008C17B9" w:rsidRDefault="00636F3B" w:rsidP="00636F3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8C17B9">
        <w:rPr>
          <w:rFonts w:ascii="Times New Roman" w:hAnsi="Times New Roman"/>
          <w:b/>
          <w:sz w:val="22"/>
          <w:szCs w:val="22"/>
        </w:rPr>
        <w:t xml:space="preserve">СЕЩИНСКИЙ СЕЛЬСКИЙ  СОВЕТ НАРОДНЫХ ДЕПУТАТОВ </w:t>
      </w:r>
    </w:p>
    <w:p w:rsidR="00636F3B" w:rsidRDefault="00636F3B" w:rsidP="00636F3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</w:rPr>
      </w:pPr>
    </w:p>
    <w:p w:rsidR="00636F3B" w:rsidRDefault="00636F3B" w:rsidP="00636F3B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РЕШИЛ:</w:t>
      </w:r>
    </w:p>
    <w:p w:rsidR="00636F3B" w:rsidRDefault="00636F3B" w:rsidP="00636F3B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</w:rPr>
      </w:pPr>
    </w:p>
    <w:p w:rsidR="00DE78AA" w:rsidRDefault="00636F3B" w:rsidP="00DE78AA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74" w:lineRule="exact"/>
        <w:ind w:left="0" w:firstLine="0"/>
        <w:jc w:val="both"/>
      </w:pPr>
      <w:r w:rsidRPr="007B56D4">
        <w:t xml:space="preserve">Назначить публичные слушания по вопросу обсуждения проекта </w:t>
      </w:r>
      <w:r>
        <w:t>Р</w:t>
      </w:r>
      <w:r w:rsidRPr="007B56D4">
        <w:t xml:space="preserve">ешения </w:t>
      </w:r>
      <w:r>
        <w:t>«О</w:t>
      </w:r>
      <w:r w:rsidRPr="007B56D4">
        <w:t xml:space="preserve"> внесении изменений и дополнений в Устав муниципального образования «Сещинское сельское  поселение»  на  </w:t>
      </w:r>
      <w:r>
        <w:t xml:space="preserve">« </w:t>
      </w:r>
      <w:r w:rsidR="00745FEF">
        <w:t>08</w:t>
      </w:r>
      <w:r>
        <w:t>»</w:t>
      </w:r>
      <w:r w:rsidRPr="007B56D4">
        <w:t xml:space="preserve"> </w:t>
      </w:r>
      <w:r w:rsidR="00745FEF">
        <w:t>ноября</w:t>
      </w:r>
      <w:r>
        <w:t xml:space="preserve"> 2019</w:t>
      </w:r>
      <w:r w:rsidRPr="007B56D4">
        <w:t xml:space="preserve"> года в 10 часов 00 минут по адресу: 242760  Брянская область, Дубровский район</w:t>
      </w:r>
      <w:r>
        <w:t xml:space="preserve">, п. Сеща, ул. Центральная д. 12 в зале заседаний </w:t>
      </w:r>
      <w:r w:rsidR="00DE78AA">
        <w:t>Сещинской сельской администрации.</w:t>
      </w:r>
    </w:p>
    <w:p w:rsidR="00636F3B" w:rsidRDefault="00636F3B" w:rsidP="00DE78AA">
      <w:pPr>
        <w:pStyle w:val="a4"/>
        <w:shd w:val="clear" w:color="auto" w:fill="FFFFFF"/>
        <w:tabs>
          <w:tab w:val="left" w:pos="284"/>
        </w:tabs>
        <w:spacing w:after="240" w:line="274" w:lineRule="exact"/>
        <w:ind w:left="0"/>
        <w:jc w:val="both"/>
      </w:pPr>
    </w:p>
    <w:p w:rsidR="00636F3B" w:rsidRDefault="00636F3B" w:rsidP="00636F3B">
      <w:pPr>
        <w:pStyle w:val="a4"/>
        <w:shd w:val="clear" w:color="auto" w:fill="FFFFFF"/>
        <w:tabs>
          <w:tab w:val="left" w:pos="284"/>
          <w:tab w:val="left" w:pos="2131"/>
        </w:tabs>
        <w:spacing w:after="240" w:line="274" w:lineRule="exact"/>
        <w:ind w:left="0"/>
        <w:jc w:val="both"/>
      </w:pPr>
      <w:r>
        <w:t xml:space="preserve">2. </w:t>
      </w:r>
      <w:r w:rsidRPr="007B56D4">
        <w:t>Утвердить состав оргкомитета по подготовке и проведению публичных слушаний согласно приложению № 1.</w:t>
      </w:r>
    </w:p>
    <w:p w:rsidR="00636F3B" w:rsidRDefault="00636F3B" w:rsidP="00636F3B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56D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Утвердить порядок </w:t>
      </w:r>
      <w:r w:rsidRPr="007B56D4">
        <w:rPr>
          <w:rFonts w:ascii="Times New Roman" w:hAnsi="Times New Roman" w:cs="Times New Roman"/>
          <w:sz w:val="24"/>
          <w:szCs w:val="24"/>
        </w:rPr>
        <w:t xml:space="preserve"> </w:t>
      </w:r>
      <w:r w:rsidRPr="00815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учета предложений и участия граждан в обсуждении проекта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815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Сещинского сельского </w:t>
      </w:r>
      <w:r w:rsidRPr="00815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народных депутатов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и дополнений в Устав муниципального образования «Сещинское сельское поселение»» согласно приложению № 2.</w:t>
      </w:r>
    </w:p>
    <w:p w:rsidR="00636F3B" w:rsidRDefault="00636F3B" w:rsidP="00636F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Обнародовать настоящее Решение, в порядке, установленном Уставом муниципального образования «Сещинское сельское поселение».</w:t>
      </w:r>
    </w:p>
    <w:p w:rsidR="00636F3B" w:rsidRDefault="00636F3B" w:rsidP="00636F3B">
      <w:pPr>
        <w:pStyle w:val="ConsPlusNormal"/>
        <w:widowControl/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F0C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F0CA5">
        <w:rPr>
          <w:rFonts w:ascii="Times New Roman" w:hAnsi="Times New Roman" w:cs="Times New Roman"/>
          <w:sz w:val="24"/>
          <w:szCs w:val="24"/>
        </w:rPr>
        <w:t xml:space="preserve">Разместить </w:t>
      </w:r>
      <w:r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 по вопросу обсуждения проекта Решения Сещинского сельского Совета народных депутатов </w:t>
      </w:r>
      <w:r w:rsidRPr="00F33359">
        <w:rPr>
          <w:rFonts w:ascii="Times New Roman" w:hAnsi="Times New Roman" w:cs="Times New Roman"/>
          <w:sz w:val="24"/>
          <w:szCs w:val="24"/>
        </w:rPr>
        <w:t>«</w:t>
      </w:r>
      <w:r w:rsidRPr="00F33359">
        <w:rPr>
          <w:rFonts w:ascii="Times New Roman" w:hAnsi="Times New Roman"/>
          <w:sz w:val="24"/>
          <w:szCs w:val="24"/>
        </w:rPr>
        <w:t>О внесении изменений и дополнений в Устав муниципального образования «Сещинское сельское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0CA5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«Сещинское сельское поселение» </w:t>
      </w:r>
      <w:hyperlink r:id="rId5" w:history="1">
        <w:r w:rsidRPr="00BF0C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F0CA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F0C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sescha</w:t>
        </w:r>
        <w:proofErr w:type="spellEnd"/>
        <w:r w:rsidRPr="00BF0CA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F0C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F0CA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BF0CA5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636F3B" w:rsidRPr="00BF0CA5" w:rsidRDefault="00636F3B" w:rsidP="00636F3B">
      <w:pPr>
        <w:pStyle w:val="ConsPlusNonformat"/>
        <w:widowControl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Настоящее Решение вступает в силу с момента его официального обнародования.</w:t>
      </w:r>
    </w:p>
    <w:p w:rsidR="00636F3B" w:rsidRDefault="00636F3B" w:rsidP="0063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6F3B" w:rsidRPr="00BF0CA5" w:rsidRDefault="00636F3B" w:rsidP="0063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Глава </w:t>
      </w:r>
      <w:r w:rsidRPr="00BF0C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636F3B" w:rsidRPr="00BF0CA5" w:rsidRDefault="00636F3B" w:rsidP="0063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0CA5">
        <w:rPr>
          <w:rFonts w:ascii="Times New Roman" w:hAnsi="Times New Roman" w:cs="Times New Roman"/>
          <w:sz w:val="24"/>
          <w:szCs w:val="24"/>
        </w:rPr>
        <w:t xml:space="preserve">«Сещинское   сельское поселение»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0CA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F0CA5">
        <w:rPr>
          <w:rFonts w:ascii="Times New Roman" w:hAnsi="Times New Roman" w:cs="Times New Roman"/>
          <w:sz w:val="24"/>
          <w:szCs w:val="24"/>
        </w:rPr>
        <w:t xml:space="preserve">    </w:t>
      </w:r>
      <w:r w:rsidR="00745FEF">
        <w:rPr>
          <w:rFonts w:ascii="Times New Roman" w:hAnsi="Times New Roman" w:cs="Times New Roman"/>
          <w:sz w:val="24"/>
          <w:szCs w:val="24"/>
        </w:rPr>
        <w:t>Тимофеев В.И.</w:t>
      </w:r>
    </w:p>
    <w:p w:rsidR="00636F3B" w:rsidRDefault="00636F3B" w:rsidP="0063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6F3B" w:rsidRDefault="00636F3B" w:rsidP="0063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6F3B" w:rsidRDefault="00636F3B" w:rsidP="0063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6F3B" w:rsidRDefault="00636F3B" w:rsidP="0063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6F3B" w:rsidRDefault="00636F3B" w:rsidP="0063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6F3B" w:rsidRPr="007B56D4" w:rsidRDefault="00636F3B" w:rsidP="00636F3B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 1</w:t>
      </w:r>
    </w:p>
    <w:p w:rsidR="00636F3B" w:rsidRPr="007B56D4" w:rsidRDefault="00636F3B" w:rsidP="00636F3B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к  Решению Сещинского </w:t>
      </w:r>
      <w:proofErr w:type="gramStart"/>
      <w:r w:rsidRPr="007B56D4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7B56D4">
        <w:rPr>
          <w:rFonts w:ascii="Times New Roman" w:hAnsi="Times New Roman"/>
          <w:sz w:val="24"/>
          <w:szCs w:val="24"/>
        </w:rPr>
        <w:t xml:space="preserve"> </w:t>
      </w:r>
    </w:p>
    <w:p w:rsidR="00636F3B" w:rsidRPr="007B56D4" w:rsidRDefault="00636F3B" w:rsidP="00636F3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B56D4">
        <w:rPr>
          <w:rFonts w:ascii="Times New Roman" w:hAnsi="Times New Roman"/>
          <w:sz w:val="24"/>
          <w:szCs w:val="24"/>
        </w:rPr>
        <w:t xml:space="preserve">Совета народных депутатов </w:t>
      </w:r>
    </w:p>
    <w:p w:rsidR="00636F3B" w:rsidRPr="007B56D4" w:rsidRDefault="00636F3B" w:rsidP="00636F3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7B56D4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«</w:t>
      </w:r>
      <w:r w:rsidR="00745FE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9» </w:t>
      </w:r>
      <w:r w:rsidR="00745FEF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 2019</w:t>
      </w:r>
      <w:r w:rsidRPr="007B56D4">
        <w:rPr>
          <w:rFonts w:ascii="Times New Roman" w:hAnsi="Times New Roman"/>
          <w:sz w:val="24"/>
          <w:szCs w:val="24"/>
        </w:rPr>
        <w:t xml:space="preserve"> г. №</w:t>
      </w:r>
      <w:r w:rsidR="007D3914">
        <w:rPr>
          <w:rFonts w:ascii="Times New Roman" w:hAnsi="Times New Roman"/>
          <w:sz w:val="24"/>
          <w:szCs w:val="24"/>
        </w:rPr>
        <w:t>22</w:t>
      </w:r>
      <w:r w:rsidRPr="007B56D4">
        <w:rPr>
          <w:rFonts w:ascii="Times New Roman" w:hAnsi="Times New Roman"/>
          <w:sz w:val="24"/>
          <w:szCs w:val="24"/>
        </w:rPr>
        <w:t xml:space="preserve"> </w:t>
      </w:r>
    </w:p>
    <w:p w:rsidR="00636F3B" w:rsidRPr="007B56D4" w:rsidRDefault="00636F3B" w:rsidP="00636F3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           </w:t>
      </w:r>
    </w:p>
    <w:p w:rsidR="00636F3B" w:rsidRPr="007B56D4" w:rsidRDefault="00636F3B" w:rsidP="00636F3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636F3B" w:rsidRPr="007B56D4" w:rsidRDefault="00636F3B" w:rsidP="00636F3B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636F3B" w:rsidRPr="007B56D4" w:rsidRDefault="00636F3B" w:rsidP="00636F3B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B56D4">
        <w:rPr>
          <w:rFonts w:ascii="Times New Roman" w:hAnsi="Times New Roman"/>
          <w:b/>
          <w:sz w:val="24"/>
          <w:szCs w:val="24"/>
        </w:rPr>
        <w:t>СОСТАВ</w:t>
      </w:r>
    </w:p>
    <w:p w:rsidR="00636F3B" w:rsidRPr="007B56D4" w:rsidRDefault="00636F3B" w:rsidP="00636F3B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B56D4">
        <w:rPr>
          <w:rFonts w:ascii="Times New Roman" w:hAnsi="Times New Roman"/>
          <w:b/>
          <w:sz w:val="24"/>
          <w:szCs w:val="24"/>
        </w:rPr>
        <w:t>оргкомитета, ответственного за организацию и проведение публичных слушаний по вопросу обсуждения</w:t>
      </w:r>
      <w:r>
        <w:rPr>
          <w:rFonts w:ascii="Times New Roman" w:hAnsi="Times New Roman"/>
          <w:b/>
          <w:sz w:val="24"/>
          <w:szCs w:val="24"/>
        </w:rPr>
        <w:t xml:space="preserve"> проекта </w:t>
      </w:r>
      <w:r w:rsidRPr="007B56D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Решения Сещинского сельского Совета народных депутатов «О внесении изменений и дополнений в Устав муниципального образования «Сещинское сельское поселение»</w:t>
      </w:r>
    </w:p>
    <w:p w:rsidR="00636F3B" w:rsidRPr="007B56D4" w:rsidRDefault="00636F3B" w:rsidP="00636F3B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36F3B" w:rsidRPr="007B56D4" w:rsidRDefault="00636F3B" w:rsidP="00636F3B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36F3B" w:rsidRPr="007B56D4" w:rsidRDefault="00636F3B" w:rsidP="00636F3B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Шевелев П.А.</w:t>
      </w:r>
      <w:r w:rsidRPr="007B56D4">
        <w:rPr>
          <w:rFonts w:ascii="Times New Roman" w:hAnsi="Times New Roman"/>
          <w:sz w:val="24"/>
          <w:szCs w:val="24"/>
        </w:rPr>
        <w:t xml:space="preserve"> </w:t>
      </w:r>
      <w:r w:rsidR="00C825E3">
        <w:rPr>
          <w:rFonts w:ascii="Times New Roman" w:hAnsi="Times New Roman"/>
          <w:sz w:val="24"/>
          <w:szCs w:val="24"/>
        </w:rPr>
        <w:t>–</w:t>
      </w:r>
      <w:r w:rsidRPr="007B56D4">
        <w:rPr>
          <w:rFonts w:ascii="Times New Roman" w:hAnsi="Times New Roman"/>
          <w:sz w:val="24"/>
          <w:szCs w:val="24"/>
        </w:rPr>
        <w:t xml:space="preserve"> </w:t>
      </w:r>
      <w:r w:rsidR="00C825E3">
        <w:rPr>
          <w:rFonts w:ascii="Times New Roman" w:hAnsi="Times New Roman"/>
          <w:sz w:val="24"/>
          <w:szCs w:val="24"/>
        </w:rPr>
        <w:t xml:space="preserve">И.о. </w:t>
      </w:r>
      <w:r w:rsidRPr="007B56D4">
        <w:rPr>
          <w:rFonts w:ascii="Times New Roman" w:hAnsi="Times New Roman"/>
          <w:sz w:val="24"/>
          <w:szCs w:val="24"/>
        </w:rPr>
        <w:t>глав</w:t>
      </w:r>
      <w:r w:rsidR="00C825E3">
        <w:rPr>
          <w:rFonts w:ascii="Times New Roman" w:hAnsi="Times New Roman"/>
          <w:sz w:val="24"/>
          <w:szCs w:val="24"/>
        </w:rPr>
        <w:t>ы</w:t>
      </w:r>
      <w:r w:rsidRPr="007B56D4">
        <w:rPr>
          <w:rFonts w:ascii="Times New Roman" w:hAnsi="Times New Roman"/>
          <w:sz w:val="24"/>
          <w:szCs w:val="24"/>
        </w:rPr>
        <w:t xml:space="preserve"> Сещинской сельской администрации;</w:t>
      </w:r>
    </w:p>
    <w:p w:rsidR="00636F3B" w:rsidRPr="007B56D4" w:rsidRDefault="00636F3B" w:rsidP="00636F3B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>Петрунина Е.В. – ведущий специалист Сещи</w:t>
      </w:r>
      <w:r>
        <w:rPr>
          <w:rFonts w:ascii="Times New Roman" w:hAnsi="Times New Roman"/>
          <w:sz w:val="24"/>
          <w:szCs w:val="24"/>
        </w:rPr>
        <w:t>нской сельской    администрации;</w:t>
      </w:r>
    </w:p>
    <w:p w:rsidR="00636F3B" w:rsidRDefault="00636F3B" w:rsidP="00636F3B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Ишутина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  <w:r w:rsidRPr="007B56D4">
        <w:rPr>
          <w:rFonts w:ascii="Times New Roman" w:hAnsi="Times New Roman"/>
          <w:sz w:val="24"/>
          <w:szCs w:val="24"/>
        </w:rPr>
        <w:t xml:space="preserve"> -  юрисконсульт Сещ</w:t>
      </w:r>
      <w:r>
        <w:rPr>
          <w:rFonts w:ascii="Times New Roman" w:hAnsi="Times New Roman"/>
          <w:sz w:val="24"/>
          <w:szCs w:val="24"/>
        </w:rPr>
        <w:t>инской  сельской  администрации;</w:t>
      </w:r>
    </w:p>
    <w:p w:rsidR="00636F3B" w:rsidRPr="007B56D4" w:rsidRDefault="00636F3B" w:rsidP="00636F3B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Сотникова И.С. – главный бухгалтер </w:t>
      </w:r>
      <w:r w:rsidRPr="007B56D4">
        <w:rPr>
          <w:rFonts w:ascii="Times New Roman" w:hAnsi="Times New Roman"/>
          <w:sz w:val="24"/>
          <w:szCs w:val="24"/>
        </w:rPr>
        <w:t>Сещ</w:t>
      </w:r>
      <w:r>
        <w:rPr>
          <w:rFonts w:ascii="Times New Roman" w:hAnsi="Times New Roman"/>
          <w:sz w:val="24"/>
          <w:szCs w:val="24"/>
        </w:rPr>
        <w:t>инской  сельской  администрации;</w:t>
      </w:r>
    </w:p>
    <w:p w:rsidR="00636F3B" w:rsidRPr="007B56D4" w:rsidRDefault="00636F3B" w:rsidP="00636F3B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636F3B" w:rsidRPr="007B56D4" w:rsidRDefault="00636F3B" w:rsidP="00636F3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36F3B" w:rsidRPr="007B56D4" w:rsidRDefault="00636F3B" w:rsidP="00636F3B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636F3B" w:rsidRPr="007B56D4" w:rsidRDefault="00636F3B" w:rsidP="00636F3B">
      <w:pPr>
        <w:rPr>
          <w:sz w:val="24"/>
          <w:szCs w:val="24"/>
        </w:rPr>
      </w:pPr>
    </w:p>
    <w:p w:rsidR="00636F3B" w:rsidRDefault="00636F3B" w:rsidP="00636F3B"/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Pr="007B56D4" w:rsidRDefault="00636F3B" w:rsidP="00636F3B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 2</w:t>
      </w:r>
    </w:p>
    <w:p w:rsidR="00636F3B" w:rsidRPr="007B56D4" w:rsidRDefault="00636F3B" w:rsidP="00636F3B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к  Решению Сещинского </w:t>
      </w:r>
      <w:proofErr w:type="gramStart"/>
      <w:r w:rsidRPr="007B56D4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7B56D4">
        <w:rPr>
          <w:rFonts w:ascii="Times New Roman" w:hAnsi="Times New Roman"/>
          <w:sz w:val="24"/>
          <w:szCs w:val="24"/>
        </w:rPr>
        <w:t xml:space="preserve"> </w:t>
      </w:r>
    </w:p>
    <w:p w:rsidR="00636F3B" w:rsidRPr="007B56D4" w:rsidRDefault="00636F3B" w:rsidP="00636F3B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Совета народных депутатов </w:t>
      </w:r>
    </w:p>
    <w:p w:rsidR="00636F3B" w:rsidRPr="007B56D4" w:rsidRDefault="00636F3B" w:rsidP="00636F3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7B56D4">
        <w:rPr>
          <w:rFonts w:ascii="Times New Roman" w:hAnsi="Times New Roman"/>
          <w:sz w:val="24"/>
          <w:szCs w:val="24"/>
        </w:rPr>
        <w:t xml:space="preserve">от  </w:t>
      </w:r>
      <w:r w:rsidR="00C825E3">
        <w:rPr>
          <w:rFonts w:ascii="Times New Roman" w:hAnsi="Times New Roman"/>
          <w:sz w:val="24"/>
          <w:szCs w:val="24"/>
        </w:rPr>
        <w:t>«0</w:t>
      </w:r>
      <w:r>
        <w:rPr>
          <w:rFonts w:ascii="Times New Roman" w:hAnsi="Times New Roman"/>
          <w:sz w:val="24"/>
          <w:szCs w:val="24"/>
        </w:rPr>
        <w:t xml:space="preserve">9» </w:t>
      </w:r>
      <w:r w:rsidR="00C825E3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 2019</w:t>
      </w:r>
      <w:r w:rsidRPr="007B56D4">
        <w:rPr>
          <w:rFonts w:ascii="Times New Roman" w:hAnsi="Times New Roman"/>
          <w:sz w:val="24"/>
          <w:szCs w:val="24"/>
        </w:rPr>
        <w:t xml:space="preserve"> г. №</w:t>
      </w:r>
      <w:r w:rsidR="004B73D6">
        <w:rPr>
          <w:rFonts w:ascii="Times New Roman" w:hAnsi="Times New Roman"/>
          <w:sz w:val="24"/>
          <w:szCs w:val="24"/>
        </w:rPr>
        <w:t>22</w:t>
      </w:r>
      <w:r w:rsidRPr="007B56D4">
        <w:rPr>
          <w:rFonts w:ascii="Times New Roman" w:hAnsi="Times New Roman"/>
          <w:sz w:val="24"/>
          <w:szCs w:val="24"/>
        </w:rPr>
        <w:t xml:space="preserve"> </w:t>
      </w:r>
    </w:p>
    <w:p w:rsidR="00636F3B" w:rsidRPr="007B56D4" w:rsidRDefault="00636F3B" w:rsidP="00636F3B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815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</w:t>
      </w:r>
      <w:r w:rsidRPr="00815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учета предложений и участи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граждан в обсуждении проекта Р</w:t>
      </w:r>
      <w:r w:rsidRPr="00815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ешения</w:t>
      </w:r>
      <w:r w:rsidRPr="00815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Сещинского сельского </w:t>
      </w:r>
      <w:r w:rsidRPr="00815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Совета народных депутатов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внесении изменений и дополнений в Устав муниципального образования «Сещинское сельское поселение»</w:t>
      </w:r>
      <w:r w:rsidRPr="00815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36F3B" w:rsidRPr="00815DC1" w:rsidRDefault="00636F3B" w:rsidP="00636F3B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B02F59">
        <w:rPr>
          <w:rFonts w:ascii="Times New Roman" w:hAnsi="Times New Roman" w:cs="Times New Roman"/>
          <w:sz w:val="24"/>
          <w:szCs w:val="24"/>
        </w:rPr>
        <w:t xml:space="preserve">Население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«Сещинское сельское поселение» </w:t>
      </w:r>
      <w:r w:rsidRPr="00B02F59">
        <w:rPr>
          <w:rFonts w:ascii="Times New Roman" w:hAnsi="Times New Roman" w:cs="Times New Roman"/>
          <w:sz w:val="24"/>
          <w:szCs w:val="24"/>
        </w:rPr>
        <w:t>вправе участвовать в обсуждении проекта</w:t>
      </w:r>
      <w:r w:rsidRPr="00B0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Сещинского сельского 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Устав муниципального образования «Сещинское сельское поселение».</w:t>
      </w:r>
    </w:p>
    <w:p w:rsidR="00636F3B" w:rsidRPr="00815DC1" w:rsidRDefault="00636F3B" w:rsidP="00636F3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граждан по проекту Р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Сещинского сельского 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Устав муниципального образования «Сещинское сельское поселение»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6F3B" w:rsidRPr="00815DC1" w:rsidRDefault="00636F3B" w:rsidP="00636F3B">
      <w:pPr>
        <w:pStyle w:val="ConsPlusNonformat"/>
        <w:widowControl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</w:t>
      </w:r>
      <w:r w:rsidRPr="00815DC1">
        <w:rPr>
          <w:rFonts w:ascii="Times New Roman" w:hAnsi="Times New Roman" w:cs="Times New Roman"/>
          <w:sz w:val="24"/>
          <w:szCs w:val="24"/>
        </w:rPr>
        <w:t xml:space="preserve">ринимаются в письменном виде  одним из членов </w:t>
      </w:r>
      <w:r>
        <w:rPr>
          <w:rFonts w:ascii="Times New Roman" w:hAnsi="Times New Roman" w:cs="Times New Roman"/>
          <w:sz w:val="24"/>
          <w:szCs w:val="24"/>
        </w:rPr>
        <w:t xml:space="preserve">оргкомитета, </w:t>
      </w:r>
      <w:r w:rsidRPr="00EE28C7">
        <w:rPr>
          <w:rFonts w:ascii="Times New Roman" w:hAnsi="Times New Roman"/>
          <w:sz w:val="24"/>
          <w:szCs w:val="24"/>
        </w:rPr>
        <w:t>ответственного за организацию и проведение публичных слушаний по вопросу обсуждения проекта  Решения Сещинского сельского Совета народных депутатов «О внесении изменений и дополнений в Устав муниципального образования «Сещинское сельское поселение»</w:t>
      </w:r>
      <w:r>
        <w:rPr>
          <w:rFonts w:ascii="Times New Roman" w:hAnsi="Times New Roman"/>
          <w:sz w:val="24"/>
          <w:szCs w:val="24"/>
        </w:rPr>
        <w:t xml:space="preserve"> (далее – Оргкомитет)</w:t>
      </w:r>
      <w:r w:rsidRPr="00815DC1">
        <w:rPr>
          <w:rFonts w:ascii="Times New Roman" w:hAnsi="Times New Roman" w:cs="Times New Roman"/>
          <w:sz w:val="24"/>
          <w:szCs w:val="24"/>
        </w:rPr>
        <w:t>;</w:t>
      </w:r>
    </w:p>
    <w:p w:rsidR="00636F3B" w:rsidRPr="00815DC1" w:rsidRDefault="00636F3B" w:rsidP="00636F3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олжны содержать сформулированный текст изменений и дополнений в проект Устава, быть подписаны гражданином с указанием его фамилии, имени, отчества, адреса места жительства;</w:t>
      </w:r>
    </w:p>
    <w:p w:rsidR="00636F3B" w:rsidRPr="00815DC1" w:rsidRDefault="00636F3B" w:rsidP="00636F3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Г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ражданину, вносящему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 и замечания по проекту Р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Сещинского сельского 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народных депутатов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Устав муниципального образования «Сещинское сельское поселение»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выдается письменное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одтверждение о получении текста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6F3B" w:rsidRPr="00815DC1" w:rsidRDefault="00636F3B" w:rsidP="00636F3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получения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Оргкомитетом 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ложений и замечаний по проекту Р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Сещинского сельского 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«О</w:t>
      </w:r>
      <w:r w:rsidRPr="0062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Устав муниципального образования «Сещинское сельское поселение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почте, адресату сообщается о получении предложений в письменном виде путем почтового отправления.</w:t>
      </w:r>
    </w:p>
    <w:p w:rsidR="00636F3B" w:rsidRDefault="00636F3B" w:rsidP="00636F3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внесения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ложений и замечаний по проекту Р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Сещинского сельского 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«О</w:t>
      </w:r>
      <w:r w:rsidRPr="0062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Устав муниципального образования «Сещинское сельское поселение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гражданину по телефону о получении замечаний и предложений. При этом фиксируется фамилия, имя, отчество гражданина и адрес его места жительства.</w:t>
      </w:r>
    </w:p>
    <w:p w:rsidR="00636F3B" w:rsidRDefault="00636F3B" w:rsidP="00636F3B">
      <w:pPr>
        <w:shd w:val="clear" w:color="auto" w:fill="FFFFFF"/>
        <w:tabs>
          <w:tab w:val="left" w:pos="2131"/>
        </w:tabs>
        <w:spacing w:after="24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F0C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F0CA5">
        <w:rPr>
          <w:rFonts w:ascii="Times New Roman" w:hAnsi="Times New Roman" w:cs="Times New Roman"/>
          <w:sz w:val="24"/>
          <w:szCs w:val="24"/>
        </w:rPr>
        <w:t>Прием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по вопросу обсуждения проекта Р</w:t>
      </w:r>
      <w:r w:rsidRPr="00BF0CA5">
        <w:rPr>
          <w:rFonts w:ascii="Times New Roman" w:hAnsi="Times New Roman" w:cs="Times New Roman"/>
          <w:sz w:val="24"/>
          <w:szCs w:val="24"/>
        </w:rPr>
        <w:t xml:space="preserve">ешения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BF0CA5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Устав муниципального образования «Сещинское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F0CA5"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ет Оргкомитет</w:t>
      </w:r>
      <w:r w:rsidRPr="00BF0CA5">
        <w:rPr>
          <w:rFonts w:ascii="Times New Roman" w:hAnsi="Times New Roman" w:cs="Times New Roman"/>
          <w:sz w:val="24"/>
          <w:szCs w:val="24"/>
        </w:rPr>
        <w:t xml:space="preserve"> в течение 10 дней со дня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BF0CA5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Pr="00BF0CA5">
        <w:rPr>
          <w:rFonts w:ascii="Times New Roman" w:hAnsi="Times New Roman" w:cs="Times New Roman"/>
          <w:sz w:val="24"/>
          <w:szCs w:val="24"/>
        </w:rPr>
        <w:t xml:space="preserve"> по адресу: п. Сеща, ул. Центральная д. 12, Сещинская сельская администрация, телефон: 9-73-82, в рабочие дни с 9.00 до 17.00, в пятницу с 9.00 до 16.00, 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F0CA5">
        <w:rPr>
          <w:rFonts w:ascii="Times New Roman" w:hAnsi="Times New Roman" w:cs="Times New Roman"/>
          <w:sz w:val="24"/>
          <w:szCs w:val="24"/>
        </w:rPr>
        <w:t>рерыв с 13.00</w:t>
      </w:r>
      <w:proofErr w:type="gramEnd"/>
      <w:r w:rsidRPr="00BF0CA5">
        <w:rPr>
          <w:rFonts w:ascii="Times New Roman" w:hAnsi="Times New Roman" w:cs="Times New Roman"/>
          <w:sz w:val="24"/>
          <w:szCs w:val="24"/>
        </w:rPr>
        <w:t xml:space="preserve"> до 14.00 часов.</w:t>
      </w:r>
    </w:p>
    <w:p w:rsidR="00636F3B" w:rsidRPr="00815DC1" w:rsidRDefault="00636F3B" w:rsidP="00636F3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предложения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замечания граждан по проекту Р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Сещинского сельского 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«О</w:t>
      </w:r>
      <w:r w:rsidRPr="0062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Устав муниципального образования «Сещинское сельское поселение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выносятся для обсуждения на публичные слушания. </w:t>
      </w:r>
    </w:p>
    <w:p w:rsidR="00D33035" w:rsidRDefault="00D33035"/>
    <w:sectPr w:rsidR="00D33035" w:rsidSect="00F73C1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7D80B88"/>
    <w:multiLevelType w:val="hybridMultilevel"/>
    <w:tmpl w:val="B88C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36F3B"/>
    <w:rsid w:val="004B73D6"/>
    <w:rsid w:val="00504861"/>
    <w:rsid w:val="00636F3B"/>
    <w:rsid w:val="00745FEF"/>
    <w:rsid w:val="007D3914"/>
    <w:rsid w:val="0084050A"/>
    <w:rsid w:val="00911F72"/>
    <w:rsid w:val="009E6115"/>
    <w:rsid w:val="009F2128"/>
    <w:rsid w:val="00A724A5"/>
    <w:rsid w:val="00C825E3"/>
    <w:rsid w:val="00D33035"/>
    <w:rsid w:val="00DE78AA"/>
    <w:rsid w:val="00F2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F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36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6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6F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6F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sch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2019-10-09T09:38:00Z</cp:lastPrinted>
  <dcterms:created xsi:type="dcterms:W3CDTF">2019-10-01T07:52:00Z</dcterms:created>
  <dcterms:modified xsi:type="dcterms:W3CDTF">2019-10-09T09:38:00Z</dcterms:modified>
</cp:coreProperties>
</file>